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77" w:rsidRPr="007C7C77" w:rsidRDefault="007C7C77" w:rsidP="007C7C77">
      <w:pPr>
        <w:jc w:val="center"/>
        <w:rPr>
          <w:sz w:val="32"/>
          <w:szCs w:val="32"/>
        </w:rPr>
      </w:pPr>
      <w:r w:rsidRPr="007C7C77">
        <w:rPr>
          <w:sz w:val="32"/>
          <w:szCs w:val="32"/>
        </w:rPr>
        <w:t xml:space="preserve">Аннотация </w:t>
      </w:r>
    </w:p>
    <w:p w:rsidR="007C7C77" w:rsidRPr="007C7C77" w:rsidRDefault="007C7C77" w:rsidP="007C7C77">
      <w:pPr>
        <w:jc w:val="center"/>
        <w:rPr>
          <w:sz w:val="32"/>
          <w:szCs w:val="32"/>
        </w:rPr>
      </w:pPr>
      <w:r w:rsidRPr="007C7C77">
        <w:rPr>
          <w:sz w:val="32"/>
          <w:szCs w:val="32"/>
        </w:rPr>
        <w:t>к рабочей программе по биологии, 5 класс</w:t>
      </w:r>
    </w:p>
    <w:p w:rsidR="007C7C77" w:rsidRDefault="007C7C77" w:rsidP="007C7C77">
      <w:pPr>
        <w:jc w:val="center"/>
        <w:rPr>
          <w:sz w:val="40"/>
        </w:rPr>
      </w:pPr>
    </w:p>
    <w:p w:rsidR="007C7C77" w:rsidRDefault="007C7C77" w:rsidP="007C7C77">
      <w:pPr>
        <w:rPr>
          <w:sz w:val="28"/>
        </w:rPr>
      </w:pPr>
      <w:r>
        <w:rPr>
          <w:sz w:val="28"/>
        </w:rPr>
        <w:t xml:space="preserve">     </w:t>
      </w:r>
      <w:r>
        <w:rPr>
          <w:b/>
          <w:bCs/>
          <w:sz w:val="28"/>
        </w:rPr>
        <w:t>Основная цель:</w:t>
      </w:r>
      <w:r>
        <w:rPr>
          <w:sz w:val="28"/>
        </w:rPr>
        <w:t xml:space="preserve"> Изучение биологии формирует ценностное отношение школьника к природе, создает условия для воспитания и уважения к научной истине.   </w:t>
      </w:r>
    </w:p>
    <w:p w:rsidR="007C7C77" w:rsidRDefault="007C7C77" w:rsidP="007C7C77">
      <w:pPr>
        <w:rPr>
          <w:b/>
          <w:bCs/>
          <w:sz w:val="28"/>
        </w:rPr>
      </w:pPr>
      <w:r>
        <w:rPr>
          <w:sz w:val="28"/>
        </w:rPr>
        <w:t xml:space="preserve">     </w:t>
      </w:r>
      <w:r>
        <w:rPr>
          <w:b/>
          <w:bCs/>
          <w:sz w:val="28"/>
        </w:rPr>
        <w:t xml:space="preserve">Основные задачи курса: </w:t>
      </w:r>
    </w:p>
    <w:p w:rsidR="007C7C77" w:rsidRDefault="007C7C77" w:rsidP="007C7C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систематизация знаний учащихся об объектах природы, их многообразии и единстве, полученных в начальной школе; пропедевтика основ естественно </w:t>
      </w:r>
      <w:proofErr w:type="gramStart"/>
      <w:r>
        <w:rPr>
          <w:sz w:val="28"/>
        </w:rPr>
        <w:t>–н</w:t>
      </w:r>
      <w:proofErr w:type="gramEnd"/>
      <w:r>
        <w:rPr>
          <w:sz w:val="28"/>
        </w:rPr>
        <w:t xml:space="preserve">аучных знаний; </w:t>
      </w:r>
    </w:p>
    <w:p w:rsidR="007C7C77" w:rsidRDefault="007C7C77" w:rsidP="007C7C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получение учащимися представление о методах научного познания природы; формирование элементарных умений, связанных с выполнением учебного исследования;</w:t>
      </w:r>
    </w:p>
    <w:p w:rsidR="007C7C77" w:rsidRDefault="007C7C77" w:rsidP="007C7C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развитие у учащихся устойчивого интереса к естественно - научным знаниям; </w:t>
      </w:r>
    </w:p>
    <w:p w:rsidR="007C7C77" w:rsidRDefault="007C7C77" w:rsidP="007C7C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формирование основ гигиенических, экологических знаний, ценностного отношения к природе и человеку.</w:t>
      </w:r>
    </w:p>
    <w:p w:rsidR="007C7C77" w:rsidRDefault="007C7C77" w:rsidP="007C7C77">
      <w:pPr>
        <w:ind w:left="360"/>
        <w:rPr>
          <w:sz w:val="28"/>
        </w:rPr>
      </w:pPr>
    </w:p>
    <w:p w:rsidR="007C7C77" w:rsidRDefault="007C7C77" w:rsidP="007C7C77">
      <w:pPr>
        <w:tabs>
          <w:tab w:val="left" w:pos="710"/>
          <w:tab w:val="left" w:pos="1284"/>
          <w:tab w:val="left" w:pos="3407"/>
          <w:tab w:val="left" w:pos="7612"/>
        </w:tabs>
        <w:jc w:val="center"/>
        <w:rPr>
          <w:rFonts w:ascii="Arial" w:eastAsia="Arial" w:hAnsi="Arial" w:cs="Arial"/>
          <w:vanish/>
          <w:color w:val="000000"/>
          <w:sz w:val="40"/>
          <w:szCs w:val="10"/>
        </w:rPr>
      </w:pPr>
    </w:p>
    <w:p w:rsidR="007C7C77" w:rsidRDefault="007C7C77" w:rsidP="007C7C77">
      <w:pPr>
        <w:tabs>
          <w:tab w:val="left" w:pos="710"/>
          <w:tab w:val="left" w:pos="1284"/>
          <w:tab w:val="left" w:pos="3407"/>
          <w:tab w:val="left" w:pos="7612"/>
        </w:tabs>
        <w:jc w:val="center"/>
        <w:rPr>
          <w:vanish/>
          <w:color w:val="000000"/>
          <w:sz w:val="40"/>
        </w:rPr>
      </w:pPr>
    </w:p>
    <w:p w:rsidR="007C7C77" w:rsidRDefault="007C7C77" w:rsidP="007C7C77">
      <w:pPr>
        <w:rPr>
          <w:sz w:val="28"/>
        </w:rPr>
      </w:pPr>
      <w:r>
        <w:rPr>
          <w:sz w:val="40"/>
        </w:rPr>
        <w:t xml:space="preserve">    </w:t>
      </w:r>
      <w:r>
        <w:rPr>
          <w:sz w:val="28"/>
        </w:rPr>
        <w:t xml:space="preserve"> Рабочая программа  по курсу «Биология 5 класс» разработана на основе авторской программы  А.А.Плешакова и Н.И.Сонина и учебнику «Биология 5 класс» авт. А.А.Плешаков и Н.И.Сонин, М.«Дрофа»,2010 г.</w:t>
      </w:r>
    </w:p>
    <w:p w:rsidR="007C7C77" w:rsidRDefault="007C7C77" w:rsidP="007C7C77">
      <w:pPr>
        <w:tabs>
          <w:tab w:val="left" w:pos="710"/>
          <w:tab w:val="left" w:pos="1284"/>
          <w:tab w:val="left" w:pos="3407"/>
          <w:tab w:val="left" w:pos="7612"/>
        </w:tabs>
        <w:rPr>
          <w:sz w:val="28"/>
        </w:rPr>
      </w:pPr>
      <w:r>
        <w:rPr>
          <w:sz w:val="28"/>
        </w:rPr>
        <w:t xml:space="preserve">     Курс биологии в 5 классе продолжает курс начальной школы, одновременно являясь  пропедевтической основой для изучения естественных наук. Познакомившись в начальной школе с компонентами природы, её разнообразием, с природой родного края и своей страны, учащиеся готовы воспринять картину мира, которая раскрывается перед ними в курсе 5 класса. При этом программа построена таким образом, чтобы исключить как дублирование учебного материала начальной школы, так и ненужное </w:t>
      </w:r>
      <w:proofErr w:type="spellStart"/>
      <w:r>
        <w:rPr>
          <w:sz w:val="28"/>
        </w:rPr>
        <w:t>забегание</w:t>
      </w:r>
      <w:proofErr w:type="spellEnd"/>
      <w:r>
        <w:rPr>
          <w:sz w:val="28"/>
        </w:rPr>
        <w:t xml:space="preserve"> вперед.</w:t>
      </w:r>
    </w:p>
    <w:p w:rsidR="007C7C77" w:rsidRDefault="007C7C77" w:rsidP="007C7C77">
      <w:pPr>
        <w:tabs>
          <w:tab w:val="left" w:pos="710"/>
          <w:tab w:val="left" w:pos="1284"/>
          <w:tab w:val="left" w:pos="3407"/>
          <w:tab w:val="left" w:pos="7612"/>
        </w:tabs>
        <w:rPr>
          <w:sz w:val="28"/>
        </w:rPr>
      </w:pPr>
    </w:p>
    <w:p w:rsidR="007C7C77" w:rsidRPr="00B716EA" w:rsidRDefault="007C7C77" w:rsidP="007C7C77">
      <w:pPr>
        <w:pStyle w:val="a3"/>
        <w:rPr>
          <w:b/>
          <w:bCs/>
          <w:sz w:val="36"/>
        </w:rPr>
      </w:pPr>
      <w:r>
        <w:t>Авторская программа курса в 5-м классе рассчитана на 35 ч в год (1 ч в неделю).</w:t>
      </w:r>
    </w:p>
    <w:p w:rsidR="007C7C77" w:rsidRDefault="007C7C77" w:rsidP="007C7C77">
      <w:pPr>
        <w:pStyle w:val="a3"/>
      </w:pPr>
      <w:r>
        <w:t xml:space="preserve">В связи с особой важностью для этого предмета таких методов и приемов учебной деятельности школьников, как наблюдение, проведение несложных опытов, измерений, в программе выделена рубрика «Практические работы». </w:t>
      </w:r>
    </w:p>
    <w:p w:rsidR="007C7C77" w:rsidRDefault="007C7C77" w:rsidP="007C7C77">
      <w:pPr>
        <w:rPr>
          <w:sz w:val="28"/>
        </w:rPr>
      </w:pPr>
    </w:p>
    <w:p w:rsidR="007C7C77" w:rsidRDefault="007C7C77" w:rsidP="007C7C77">
      <w:pPr>
        <w:rPr>
          <w:sz w:val="28"/>
        </w:rPr>
      </w:pPr>
      <w:r>
        <w:rPr>
          <w:sz w:val="28"/>
        </w:rPr>
        <w:t xml:space="preserve">     Содержание данного курса строится на основе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подхода. Вовлечение учащихся в разнообразную учебную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исследовательскую и практическую деятельность является условием приобретения прочных знаний, преобразования их в убеждения и умения, становления ответственности как черты личности.</w:t>
      </w:r>
    </w:p>
    <w:p w:rsidR="00343629" w:rsidRDefault="00343629"/>
    <w:sectPr w:rsidR="00343629" w:rsidSect="003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770"/>
    <w:multiLevelType w:val="hybridMultilevel"/>
    <w:tmpl w:val="A66638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7C77"/>
    <w:rsid w:val="00343629"/>
    <w:rsid w:val="007C7C77"/>
    <w:rsid w:val="00D94F55"/>
    <w:rsid w:val="00E3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7C77"/>
    <w:pPr>
      <w:keepNext/>
      <w:tabs>
        <w:tab w:val="left" w:pos="710"/>
        <w:tab w:val="left" w:pos="1284"/>
        <w:tab w:val="left" w:pos="3407"/>
        <w:tab w:val="left" w:pos="7612"/>
      </w:tabs>
      <w:outlineLvl w:val="5"/>
    </w:pPr>
    <w:rPr>
      <w:color w:val="000000"/>
      <w:sz w:val="4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C7C77"/>
    <w:rPr>
      <w:rFonts w:ascii="Times New Roman" w:eastAsia="Times New Roman" w:hAnsi="Times New Roman" w:cs="Times New Roman"/>
      <w:color w:val="000000"/>
      <w:sz w:val="40"/>
      <w:szCs w:val="18"/>
      <w:lang w:eastAsia="ru-RU"/>
    </w:rPr>
  </w:style>
  <w:style w:type="paragraph" w:styleId="a3">
    <w:name w:val="Body Text"/>
    <w:basedOn w:val="a"/>
    <w:link w:val="a4"/>
    <w:semiHidden/>
    <w:rsid w:val="007C7C7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C7C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2016-12-16T11:47:00Z</dcterms:created>
  <dcterms:modified xsi:type="dcterms:W3CDTF">2016-12-16T11:48:00Z</dcterms:modified>
</cp:coreProperties>
</file>